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7050" w14:textId="3980A281" w:rsidR="00CE0380" w:rsidRPr="00614B7F" w:rsidRDefault="00CE0380" w:rsidP="00CE0380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14B7F">
        <w:rPr>
          <w:rFonts w:ascii="Times New Roman" w:hAnsi="Times New Roman" w:cs="Times New Roman"/>
          <w:szCs w:val="24"/>
        </w:rPr>
        <w:t>Vehicles should have a service inspection every 3,000 miles or 3 months</w:t>
      </w:r>
      <w:r w:rsidR="00E34FDA" w:rsidRPr="00614B7F">
        <w:rPr>
          <w:rFonts w:ascii="Times New Roman" w:hAnsi="Times New Roman" w:cs="Times New Roman"/>
          <w:szCs w:val="24"/>
        </w:rPr>
        <w:t>,</w:t>
      </w:r>
      <w:r w:rsidRPr="00614B7F">
        <w:rPr>
          <w:rFonts w:ascii="Times New Roman" w:hAnsi="Times New Roman" w:cs="Times New Roman"/>
          <w:szCs w:val="24"/>
        </w:rPr>
        <w:t xml:space="preserve"> whichever comes first.  Before operating the vehic</w:t>
      </w:r>
      <w:r w:rsidR="00361A61" w:rsidRPr="00614B7F">
        <w:rPr>
          <w:rFonts w:ascii="Times New Roman" w:hAnsi="Times New Roman" w:cs="Times New Roman"/>
          <w:szCs w:val="24"/>
        </w:rPr>
        <w:t>le each day, the following items should be checked.  If any</w:t>
      </w:r>
      <w:r w:rsidRPr="00614B7F">
        <w:rPr>
          <w:rFonts w:ascii="Times New Roman" w:hAnsi="Times New Roman" w:cs="Times New Roman"/>
          <w:szCs w:val="24"/>
        </w:rPr>
        <w:t xml:space="preserve"> problems are found</w:t>
      </w:r>
      <w:r w:rsidR="00361A61" w:rsidRPr="00614B7F">
        <w:rPr>
          <w:rFonts w:ascii="Times New Roman" w:hAnsi="Times New Roman" w:cs="Times New Roman"/>
          <w:szCs w:val="24"/>
        </w:rPr>
        <w:t>,</w:t>
      </w:r>
      <w:r w:rsidRPr="00614B7F">
        <w:rPr>
          <w:rFonts w:ascii="Times New Roman" w:hAnsi="Times New Roman" w:cs="Times New Roman"/>
          <w:szCs w:val="24"/>
        </w:rPr>
        <w:t xml:space="preserve"> they should</w:t>
      </w:r>
      <w:r w:rsidR="004E3D26" w:rsidRPr="00614B7F">
        <w:rPr>
          <w:rFonts w:ascii="Times New Roman" w:hAnsi="Times New Roman" w:cs="Times New Roman"/>
          <w:szCs w:val="24"/>
        </w:rPr>
        <w:t xml:space="preserve"> be</w:t>
      </w:r>
      <w:r w:rsidRPr="00614B7F">
        <w:rPr>
          <w:rFonts w:ascii="Times New Roman" w:hAnsi="Times New Roman" w:cs="Times New Roman"/>
          <w:szCs w:val="24"/>
        </w:rPr>
        <w:t xml:space="preserve"> reported to your supervisor immediately</w:t>
      </w:r>
      <w:r w:rsidR="00361A61" w:rsidRPr="00614B7F">
        <w:rPr>
          <w:rFonts w:ascii="Times New Roman" w:hAnsi="Times New Roman" w:cs="Times New Roman"/>
          <w:szCs w:val="24"/>
        </w:rPr>
        <w:t xml:space="preserve"> and </w:t>
      </w:r>
      <w:r w:rsidRPr="00614B7F">
        <w:rPr>
          <w:rFonts w:ascii="Times New Roman" w:hAnsi="Times New Roman" w:cs="Times New Roman"/>
          <w:szCs w:val="24"/>
        </w:rPr>
        <w:t xml:space="preserve">the </w:t>
      </w:r>
      <w:r w:rsidR="00E34FDA" w:rsidRPr="00614B7F">
        <w:rPr>
          <w:rFonts w:ascii="Times New Roman" w:hAnsi="Times New Roman" w:cs="Times New Roman"/>
          <w:szCs w:val="24"/>
        </w:rPr>
        <w:t xml:space="preserve">vehicle </w:t>
      </w:r>
      <w:r w:rsidRPr="00614B7F">
        <w:rPr>
          <w:rFonts w:ascii="Times New Roman" w:hAnsi="Times New Roman" w:cs="Times New Roman"/>
          <w:szCs w:val="24"/>
        </w:rPr>
        <w:t xml:space="preserve">should not be driven until </w:t>
      </w:r>
      <w:r w:rsidR="00E34FDA" w:rsidRPr="00614B7F">
        <w:rPr>
          <w:rFonts w:ascii="Times New Roman" w:hAnsi="Times New Roman" w:cs="Times New Roman"/>
          <w:szCs w:val="24"/>
        </w:rPr>
        <w:t xml:space="preserve">the </w:t>
      </w:r>
      <w:r w:rsidRPr="00614B7F">
        <w:rPr>
          <w:rFonts w:ascii="Times New Roman" w:hAnsi="Times New Roman" w:cs="Times New Roman"/>
          <w:szCs w:val="24"/>
        </w:rPr>
        <w:t>problems are corrected.</w:t>
      </w:r>
    </w:p>
    <w:p w14:paraId="2AB7614A" w14:textId="63093BDB" w:rsidR="00CE0380" w:rsidRPr="00614B7F" w:rsidRDefault="00614B7F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Check </w:t>
      </w:r>
      <w:r w:rsidRPr="00614B7F">
        <w:rPr>
          <w:rFonts w:ascii="Times New Roman" w:hAnsi="Times New Roman" w:cs="Times New Roman"/>
          <w:szCs w:val="24"/>
        </w:rPr>
        <w:t>air pressure of tires</w:t>
      </w:r>
      <w:r>
        <w:rPr>
          <w:rFonts w:ascii="Times New Roman" w:hAnsi="Times New Roman" w:cs="Times New Roman"/>
          <w:szCs w:val="24"/>
        </w:rPr>
        <w:t>, as well as v</w:t>
      </w:r>
      <w:r w:rsidR="00CE0380" w:rsidRPr="00614B7F">
        <w:rPr>
          <w:rFonts w:ascii="Times New Roman" w:hAnsi="Times New Roman" w:cs="Times New Roman"/>
          <w:szCs w:val="24"/>
        </w:rPr>
        <w:t xml:space="preserve">isually inspect the exterior of the vehicle for </w:t>
      </w:r>
      <w:r w:rsidR="00E34FDA" w:rsidRPr="00614B7F">
        <w:rPr>
          <w:rFonts w:ascii="Times New Roman" w:hAnsi="Times New Roman" w:cs="Times New Roman"/>
          <w:szCs w:val="24"/>
        </w:rPr>
        <w:t xml:space="preserve">broken </w:t>
      </w:r>
      <w:r>
        <w:rPr>
          <w:rFonts w:ascii="Times New Roman" w:hAnsi="Times New Roman" w:cs="Times New Roman"/>
          <w:szCs w:val="24"/>
        </w:rPr>
        <w:t xml:space="preserve">lights and the tires for </w:t>
      </w:r>
      <w:r w:rsidR="00CE0380" w:rsidRPr="00614B7F">
        <w:rPr>
          <w:rFonts w:ascii="Times New Roman" w:hAnsi="Times New Roman" w:cs="Times New Roman"/>
          <w:szCs w:val="24"/>
        </w:rPr>
        <w:t>tread depth (minimum of 4/32”) and signs of dry rot</w:t>
      </w:r>
      <w:r>
        <w:rPr>
          <w:rFonts w:ascii="Times New Roman" w:hAnsi="Times New Roman" w:cs="Times New Roman"/>
          <w:szCs w:val="24"/>
        </w:rPr>
        <w:t>/aging</w:t>
      </w:r>
      <w:r w:rsidR="00CE0380" w:rsidRPr="00614B7F">
        <w:rPr>
          <w:rFonts w:ascii="Times New Roman" w:hAnsi="Times New Roman" w:cs="Times New Roman"/>
          <w:szCs w:val="24"/>
        </w:rPr>
        <w:t xml:space="preserve">. </w:t>
      </w:r>
    </w:p>
    <w:p w14:paraId="581C1E83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Look under the vehicle to see if there are loose parts dangling such as the muffler and or tailpipe.</w:t>
      </w:r>
    </w:p>
    <w:p w14:paraId="49CB5E22" w14:textId="658ED7BC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Turn on all lights, turn signals and emergency flashers and make sure they are working properly.  </w:t>
      </w:r>
    </w:p>
    <w:p w14:paraId="19E71053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Turn on wiper blades and make sure they work properly. </w:t>
      </w:r>
    </w:p>
    <w:p w14:paraId="506A0F0D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Make sure horn is working.</w:t>
      </w:r>
    </w:p>
    <w:p w14:paraId="0FD049D5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Make sure windows, mirrors and windshield are not broken or cracked.</w:t>
      </w:r>
    </w:p>
    <w:p w14:paraId="44AD1744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Adjust mirrors, steering wheel and seat.</w:t>
      </w:r>
    </w:p>
    <w:p w14:paraId="3F626FF5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Make sure there is no trash in the front floor boards, dash or seats.</w:t>
      </w:r>
    </w:p>
    <w:p w14:paraId="3E6DE531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Make sure all seats are secured properly.</w:t>
      </w:r>
    </w:p>
    <w:p w14:paraId="18FE64D1" w14:textId="2DC16ABB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Make sure there is a properly working safety belt for </w:t>
      </w:r>
      <w:r w:rsidR="00E34FDA" w:rsidRPr="00614B7F">
        <w:rPr>
          <w:rFonts w:ascii="Times New Roman" w:hAnsi="Times New Roman" w:cs="Times New Roman"/>
          <w:szCs w:val="24"/>
        </w:rPr>
        <w:t xml:space="preserve">each </w:t>
      </w:r>
      <w:r w:rsidRPr="00614B7F">
        <w:rPr>
          <w:rFonts w:ascii="Times New Roman" w:hAnsi="Times New Roman" w:cs="Times New Roman"/>
          <w:szCs w:val="24"/>
        </w:rPr>
        <w:t>occupant.</w:t>
      </w:r>
    </w:p>
    <w:p w14:paraId="726E5B7F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Adjust radio, GPS and/or check maps before starting your trip.</w:t>
      </w:r>
    </w:p>
    <w:p w14:paraId="0EB91279" w14:textId="77777777" w:rsidR="00CE0380" w:rsidRPr="00614B7F" w:rsidRDefault="00CE0380" w:rsidP="00CE0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Familiarize yourself with the instrument panel and all controls.</w:t>
      </w:r>
    </w:p>
    <w:p w14:paraId="6D065ED5" w14:textId="77777777" w:rsidR="002B1073" w:rsidRPr="00614B7F" w:rsidRDefault="002B1073" w:rsidP="002B1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614B7F">
        <w:rPr>
          <w:rFonts w:ascii="Times New Roman" w:hAnsi="Times New Roman" w:cs="Times New Roman"/>
          <w:szCs w:val="24"/>
        </w:rPr>
        <w:t>Driver must never use cell phone or two-way radio while driving.  Front passenger should be assigned those duties.</w:t>
      </w:r>
    </w:p>
    <w:p w14:paraId="2870F808" w14:textId="77777777" w:rsidR="002B1073" w:rsidRPr="00614B7F" w:rsidRDefault="002B1073" w:rsidP="002B1073">
      <w:pPr>
        <w:jc w:val="center"/>
        <w:rPr>
          <w:rFonts w:ascii="Times New Roman" w:hAnsi="Times New Roman" w:cs="Times New Roman"/>
          <w:b/>
          <w:sz w:val="28"/>
          <w:szCs w:val="56"/>
        </w:rPr>
      </w:pPr>
      <w:r w:rsidRPr="00614B7F">
        <w:rPr>
          <w:rFonts w:ascii="Times New Roman" w:hAnsi="Times New Roman" w:cs="Times New Roman"/>
          <w:b/>
          <w:sz w:val="28"/>
          <w:szCs w:val="56"/>
        </w:rPr>
        <w:t xml:space="preserve">Loading and Occupancy Expectations </w:t>
      </w:r>
    </w:p>
    <w:p w14:paraId="10E81F0E" w14:textId="7028430D" w:rsidR="00716E94" w:rsidRPr="00614B7F" w:rsidRDefault="00716E94" w:rsidP="00716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Load </w:t>
      </w:r>
      <w:r w:rsidR="00E34FDA" w:rsidRPr="00614B7F">
        <w:rPr>
          <w:rFonts w:ascii="Times New Roman" w:hAnsi="Times New Roman" w:cs="Times New Roman"/>
          <w:szCs w:val="24"/>
        </w:rPr>
        <w:t xml:space="preserve">vehicle </w:t>
      </w:r>
      <w:r w:rsidRPr="00614B7F">
        <w:rPr>
          <w:rFonts w:ascii="Times New Roman" w:hAnsi="Times New Roman" w:cs="Times New Roman"/>
          <w:szCs w:val="24"/>
        </w:rPr>
        <w:t xml:space="preserve">from front to back.  Make sure someone sits in </w:t>
      </w:r>
      <w:r w:rsidR="00361A61" w:rsidRPr="00614B7F">
        <w:rPr>
          <w:rFonts w:ascii="Times New Roman" w:hAnsi="Times New Roman" w:cs="Times New Roman"/>
          <w:szCs w:val="24"/>
        </w:rPr>
        <w:t xml:space="preserve">the </w:t>
      </w:r>
      <w:r w:rsidRPr="00614B7F">
        <w:rPr>
          <w:rFonts w:ascii="Times New Roman" w:hAnsi="Times New Roman" w:cs="Times New Roman"/>
          <w:szCs w:val="24"/>
        </w:rPr>
        <w:t>front passenger seat to assist the driver.</w:t>
      </w:r>
    </w:p>
    <w:p w14:paraId="33FC0EE3" w14:textId="29536156" w:rsidR="007D3726" w:rsidRPr="00614B7F" w:rsidRDefault="00E34FDA" w:rsidP="002B1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Each </w:t>
      </w:r>
      <w:r w:rsidR="00716E94" w:rsidRPr="00614B7F">
        <w:rPr>
          <w:rFonts w:ascii="Times New Roman" w:hAnsi="Times New Roman" w:cs="Times New Roman"/>
          <w:szCs w:val="24"/>
        </w:rPr>
        <w:t xml:space="preserve">occupant must wear </w:t>
      </w:r>
      <w:r w:rsidRPr="00614B7F">
        <w:rPr>
          <w:rFonts w:ascii="Times New Roman" w:hAnsi="Times New Roman" w:cs="Times New Roman"/>
          <w:szCs w:val="24"/>
        </w:rPr>
        <w:t xml:space="preserve">a properly fastened </w:t>
      </w:r>
      <w:r w:rsidR="00716E94" w:rsidRPr="00614B7F">
        <w:rPr>
          <w:rFonts w:ascii="Times New Roman" w:hAnsi="Times New Roman" w:cs="Times New Roman"/>
          <w:szCs w:val="24"/>
        </w:rPr>
        <w:t>seat belt</w:t>
      </w:r>
      <w:r w:rsidR="00361A61" w:rsidRPr="00614B7F">
        <w:rPr>
          <w:rFonts w:ascii="Times New Roman" w:hAnsi="Times New Roman" w:cs="Times New Roman"/>
          <w:szCs w:val="24"/>
        </w:rPr>
        <w:t xml:space="preserve"> at all times</w:t>
      </w:r>
      <w:r w:rsidR="00716E94" w:rsidRPr="00614B7F">
        <w:rPr>
          <w:rFonts w:ascii="Times New Roman" w:hAnsi="Times New Roman" w:cs="Times New Roman"/>
          <w:szCs w:val="24"/>
        </w:rPr>
        <w:t>.</w:t>
      </w:r>
    </w:p>
    <w:p w14:paraId="67D3FA25" w14:textId="77777777" w:rsidR="007D3726" w:rsidRPr="00614B7F" w:rsidRDefault="007D3726" w:rsidP="007D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Hitchhikers are not permitted at any time.</w:t>
      </w:r>
    </w:p>
    <w:p w14:paraId="4A305BEC" w14:textId="77777777" w:rsidR="007D3726" w:rsidRPr="00614B7F" w:rsidRDefault="007D3726" w:rsidP="007D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No animals or pets, except for services animals such as guide dogs, are permitted at any time in university vehicles.</w:t>
      </w:r>
    </w:p>
    <w:p w14:paraId="3C433797" w14:textId="77777777" w:rsidR="00B43615" w:rsidRPr="00614B7F" w:rsidRDefault="00C246CB" w:rsidP="00C24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Take emergency equipment such as flashlight, first aid kit, flares or emergency triangle and fire extinguisher on trip.</w:t>
      </w:r>
    </w:p>
    <w:p w14:paraId="79B860F0" w14:textId="77777777" w:rsidR="00B43615" w:rsidRPr="00614B7F" w:rsidRDefault="00B43615" w:rsidP="00B43615">
      <w:pPr>
        <w:rPr>
          <w:rFonts w:ascii="Times New Roman" w:hAnsi="Times New Roman" w:cs="Times New Roman"/>
          <w:szCs w:val="24"/>
        </w:rPr>
      </w:pPr>
    </w:p>
    <w:p w14:paraId="316BC329" w14:textId="7EC9DE0E" w:rsidR="00C246CB" w:rsidRPr="00614B7F" w:rsidRDefault="00B43615" w:rsidP="00B43615">
      <w:p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______________________________________________</w:t>
      </w:r>
      <w:r w:rsidRPr="00614B7F">
        <w:rPr>
          <w:rFonts w:ascii="Times New Roman" w:hAnsi="Times New Roman" w:cs="Times New Roman"/>
          <w:szCs w:val="24"/>
        </w:rPr>
        <w:tab/>
      </w:r>
      <w:r w:rsidRPr="00614B7F">
        <w:rPr>
          <w:rFonts w:ascii="Times New Roman" w:hAnsi="Times New Roman" w:cs="Times New Roman"/>
          <w:szCs w:val="24"/>
        </w:rPr>
        <w:tab/>
        <w:t>_______________________</w:t>
      </w:r>
      <w:r w:rsidR="002B1073" w:rsidRPr="00614B7F">
        <w:rPr>
          <w:rFonts w:ascii="Times New Roman" w:hAnsi="Times New Roman" w:cs="Times New Roman"/>
          <w:szCs w:val="24"/>
        </w:rPr>
        <w:br/>
      </w:r>
      <w:r w:rsidRPr="00614B7F">
        <w:rPr>
          <w:rFonts w:ascii="Times New Roman" w:hAnsi="Times New Roman" w:cs="Times New Roman"/>
          <w:szCs w:val="24"/>
        </w:rPr>
        <w:t xml:space="preserve">Signature of </w:t>
      </w:r>
      <w:r w:rsidR="00E34FDA" w:rsidRPr="00614B7F">
        <w:rPr>
          <w:rFonts w:ascii="Times New Roman" w:hAnsi="Times New Roman" w:cs="Times New Roman"/>
          <w:szCs w:val="24"/>
        </w:rPr>
        <w:t xml:space="preserve">Driver </w:t>
      </w:r>
      <w:r w:rsidRPr="00614B7F">
        <w:rPr>
          <w:rFonts w:ascii="Times New Roman" w:hAnsi="Times New Roman" w:cs="Times New Roman"/>
          <w:szCs w:val="24"/>
        </w:rPr>
        <w:t>Completing Check Sheet</w:t>
      </w:r>
      <w:r w:rsidRPr="00614B7F">
        <w:rPr>
          <w:rFonts w:ascii="Times New Roman" w:hAnsi="Times New Roman" w:cs="Times New Roman"/>
          <w:szCs w:val="24"/>
        </w:rPr>
        <w:tab/>
      </w:r>
      <w:r w:rsidRPr="00614B7F">
        <w:rPr>
          <w:rFonts w:ascii="Times New Roman" w:hAnsi="Times New Roman" w:cs="Times New Roman"/>
          <w:szCs w:val="24"/>
        </w:rPr>
        <w:tab/>
      </w:r>
      <w:r w:rsidRPr="00614B7F">
        <w:rPr>
          <w:rFonts w:ascii="Times New Roman" w:hAnsi="Times New Roman" w:cs="Times New Roman"/>
          <w:szCs w:val="24"/>
        </w:rPr>
        <w:tab/>
        <w:t>Date</w:t>
      </w:r>
    </w:p>
    <w:p w14:paraId="0E2ACBFF" w14:textId="77777777" w:rsidR="00E34FDA" w:rsidRPr="00614B7F" w:rsidRDefault="00E34FDA" w:rsidP="00B43615">
      <w:p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Print Name:</w:t>
      </w:r>
    </w:p>
    <w:p w14:paraId="1AE0AFC9" w14:textId="77777777" w:rsidR="003805A6" w:rsidRPr="00614B7F" w:rsidRDefault="00E34FDA" w:rsidP="00B43615">
      <w:p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Driver:  You are responsible for providing this completed and signed checklist to the Responsible Department for this Multi-Passenger Vehicle.  </w:t>
      </w:r>
    </w:p>
    <w:p w14:paraId="38C463B3" w14:textId="7AA80B3E" w:rsidR="00B43615" w:rsidRPr="00614B7F" w:rsidRDefault="00E34FDA" w:rsidP="00B43615">
      <w:p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>Responsible D</w:t>
      </w:r>
      <w:r w:rsidR="00B43615" w:rsidRPr="00614B7F">
        <w:rPr>
          <w:rFonts w:ascii="Times New Roman" w:hAnsi="Times New Roman" w:cs="Times New Roman"/>
          <w:szCs w:val="24"/>
        </w:rPr>
        <w:t>epartment</w:t>
      </w:r>
      <w:r w:rsidRPr="00614B7F">
        <w:rPr>
          <w:rFonts w:ascii="Times New Roman" w:hAnsi="Times New Roman" w:cs="Times New Roman"/>
          <w:szCs w:val="24"/>
        </w:rPr>
        <w:t>: You must</w:t>
      </w:r>
      <w:r w:rsidR="00B43615" w:rsidRPr="00614B7F">
        <w:rPr>
          <w:rFonts w:ascii="Times New Roman" w:hAnsi="Times New Roman" w:cs="Times New Roman"/>
          <w:szCs w:val="24"/>
        </w:rPr>
        <w:t xml:space="preserve"> keep this completed </w:t>
      </w:r>
      <w:r w:rsidRPr="00614B7F">
        <w:rPr>
          <w:rFonts w:ascii="Times New Roman" w:hAnsi="Times New Roman" w:cs="Times New Roman"/>
          <w:szCs w:val="24"/>
        </w:rPr>
        <w:t xml:space="preserve">and signed </w:t>
      </w:r>
      <w:r w:rsidR="00B43615" w:rsidRPr="00614B7F">
        <w:rPr>
          <w:rFonts w:ascii="Times New Roman" w:hAnsi="Times New Roman" w:cs="Times New Roman"/>
          <w:szCs w:val="24"/>
        </w:rPr>
        <w:t>check</w:t>
      </w:r>
      <w:r w:rsidRPr="00614B7F">
        <w:rPr>
          <w:rFonts w:ascii="Times New Roman" w:hAnsi="Times New Roman" w:cs="Times New Roman"/>
          <w:szCs w:val="24"/>
        </w:rPr>
        <w:t>list</w:t>
      </w:r>
      <w:r w:rsidR="00B43615" w:rsidRPr="00614B7F">
        <w:rPr>
          <w:rFonts w:ascii="Times New Roman" w:hAnsi="Times New Roman" w:cs="Times New Roman"/>
          <w:szCs w:val="24"/>
        </w:rPr>
        <w:t xml:space="preserve"> on file</w:t>
      </w:r>
      <w:r w:rsidRPr="00614B7F">
        <w:rPr>
          <w:rFonts w:ascii="Times New Roman" w:hAnsi="Times New Roman" w:cs="Times New Roman"/>
          <w:szCs w:val="24"/>
        </w:rPr>
        <w:t xml:space="preserve"> for at five (5) years from the date indicated above (or longer, if directed by an appropriate University official)</w:t>
      </w:r>
      <w:r w:rsidR="00B43615" w:rsidRPr="00614B7F">
        <w:rPr>
          <w:rFonts w:ascii="Times New Roman" w:hAnsi="Times New Roman" w:cs="Times New Roman"/>
          <w:szCs w:val="24"/>
        </w:rPr>
        <w:t xml:space="preserve">.  EHS&amp;EM </w:t>
      </w:r>
      <w:r w:rsidRPr="00614B7F">
        <w:rPr>
          <w:rFonts w:ascii="Times New Roman" w:hAnsi="Times New Roman" w:cs="Times New Roman"/>
          <w:szCs w:val="24"/>
        </w:rPr>
        <w:t xml:space="preserve">may </w:t>
      </w:r>
      <w:r w:rsidR="00361A61" w:rsidRPr="00614B7F">
        <w:rPr>
          <w:rFonts w:ascii="Times New Roman" w:hAnsi="Times New Roman" w:cs="Times New Roman"/>
          <w:szCs w:val="24"/>
        </w:rPr>
        <w:t>audit check</w:t>
      </w:r>
      <w:r w:rsidRPr="00614B7F">
        <w:rPr>
          <w:rFonts w:ascii="Times New Roman" w:hAnsi="Times New Roman" w:cs="Times New Roman"/>
          <w:szCs w:val="24"/>
        </w:rPr>
        <w:t>lists</w:t>
      </w:r>
      <w:r w:rsidR="00361A61" w:rsidRPr="00614B7F">
        <w:rPr>
          <w:rFonts w:ascii="Times New Roman" w:hAnsi="Times New Roman" w:cs="Times New Roman"/>
          <w:szCs w:val="24"/>
        </w:rPr>
        <w:t xml:space="preserve"> </w:t>
      </w:r>
      <w:r w:rsidR="00B43615" w:rsidRPr="00614B7F">
        <w:rPr>
          <w:rFonts w:ascii="Times New Roman" w:hAnsi="Times New Roman" w:cs="Times New Roman"/>
          <w:szCs w:val="24"/>
        </w:rPr>
        <w:t>at their discretion</w:t>
      </w:r>
      <w:r w:rsidR="00361A61" w:rsidRPr="00614B7F">
        <w:rPr>
          <w:rFonts w:ascii="Times New Roman" w:hAnsi="Times New Roman" w:cs="Times New Roman"/>
          <w:szCs w:val="24"/>
        </w:rPr>
        <w:t xml:space="preserve"> or as required</w:t>
      </w:r>
      <w:r w:rsidR="00B43615" w:rsidRPr="00614B7F">
        <w:rPr>
          <w:rFonts w:ascii="Times New Roman" w:hAnsi="Times New Roman" w:cs="Times New Roman"/>
          <w:szCs w:val="24"/>
        </w:rPr>
        <w:t xml:space="preserve">.  </w:t>
      </w:r>
    </w:p>
    <w:p w14:paraId="61318DE9" w14:textId="77777777" w:rsidR="00C643B2" w:rsidRPr="00614B7F" w:rsidRDefault="002B1073" w:rsidP="00361A61">
      <w:pPr>
        <w:rPr>
          <w:rFonts w:ascii="Times New Roman" w:hAnsi="Times New Roman" w:cs="Times New Roman"/>
          <w:szCs w:val="24"/>
        </w:rPr>
      </w:pPr>
      <w:r w:rsidRPr="00614B7F">
        <w:rPr>
          <w:rFonts w:ascii="Times New Roman" w:hAnsi="Times New Roman" w:cs="Times New Roman"/>
          <w:szCs w:val="24"/>
        </w:rPr>
        <w:t xml:space="preserve">Please contact the Office of Environmental Health, Safety and Emergency Management with </w:t>
      </w:r>
      <w:r w:rsidR="00361A61" w:rsidRPr="00614B7F">
        <w:rPr>
          <w:rFonts w:ascii="Times New Roman" w:hAnsi="Times New Roman" w:cs="Times New Roman"/>
          <w:szCs w:val="24"/>
        </w:rPr>
        <w:t>any questions or concerns about</w:t>
      </w:r>
      <w:r w:rsidR="008E14DF" w:rsidRPr="00614B7F">
        <w:rPr>
          <w:rFonts w:ascii="Times New Roman" w:hAnsi="Times New Roman" w:cs="Times New Roman"/>
          <w:szCs w:val="24"/>
        </w:rPr>
        <w:t xml:space="preserve"> this form (Phone:</w:t>
      </w:r>
      <w:r w:rsidR="00B43615" w:rsidRPr="00614B7F">
        <w:rPr>
          <w:rFonts w:ascii="Times New Roman" w:hAnsi="Times New Roman" w:cs="Times New Roman"/>
          <w:szCs w:val="24"/>
        </w:rPr>
        <w:t xml:space="preserve"> (828)262-4008 or </w:t>
      </w:r>
      <w:r w:rsidR="008E14DF" w:rsidRPr="00614B7F">
        <w:rPr>
          <w:rFonts w:ascii="Times New Roman" w:hAnsi="Times New Roman" w:cs="Times New Roman"/>
          <w:szCs w:val="24"/>
        </w:rPr>
        <w:t xml:space="preserve">Email: </w:t>
      </w:r>
      <w:r w:rsidR="00B43615" w:rsidRPr="00614B7F">
        <w:rPr>
          <w:rFonts w:ascii="Times New Roman" w:hAnsi="Times New Roman" w:cs="Times New Roman"/>
          <w:szCs w:val="24"/>
        </w:rPr>
        <w:t>safety@appstate.edu</w:t>
      </w:r>
      <w:r w:rsidR="008E14DF" w:rsidRPr="00614B7F">
        <w:rPr>
          <w:rFonts w:ascii="Times New Roman" w:hAnsi="Times New Roman" w:cs="Times New Roman"/>
          <w:szCs w:val="24"/>
        </w:rPr>
        <w:t>).</w:t>
      </w:r>
      <w:r w:rsidR="00B43615" w:rsidRPr="00614B7F">
        <w:rPr>
          <w:rFonts w:ascii="Times New Roman" w:hAnsi="Times New Roman" w:cs="Times New Roman"/>
          <w:szCs w:val="24"/>
        </w:rPr>
        <w:t xml:space="preserve"> </w:t>
      </w:r>
    </w:p>
    <w:sectPr w:rsidR="00C643B2" w:rsidRPr="00614B7F" w:rsidSect="000B63B6">
      <w:head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8BA1" w14:textId="77777777" w:rsidR="00470591" w:rsidRDefault="00470591" w:rsidP="00AE6257">
      <w:pPr>
        <w:spacing w:after="0" w:line="240" w:lineRule="auto"/>
      </w:pPr>
      <w:r>
        <w:separator/>
      </w:r>
    </w:p>
  </w:endnote>
  <w:endnote w:type="continuationSeparator" w:id="0">
    <w:p w14:paraId="7BDBB137" w14:textId="77777777" w:rsidR="00470591" w:rsidRDefault="00470591" w:rsidP="00AE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DE4F" w14:textId="77777777" w:rsidR="00470591" w:rsidRDefault="00470591" w:rsidP="00AE6257">
      <w:pPr>
        <w:spacing w:after="0" w:line="240" w:lineRule="auto"/>
      </w:pPr>
      <w:r>
        <w:separator/>
      </w:r>
    </w:p>
  </w:footnote>
  <w:footnote w:type="continuationSeparator" w:id="0">
    <w:p w14:paraId="4EF7DCD8" w14:textId="77777777" w:rsidR="00470591" w:rsidRDefault="00470591" w:rsidP="00AE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885B" w14:textId="77777777" w:rsidR="001068C1" w:rsidRDefault="001068C1" w:rsidP="00D96307">
    <w:pPr>
      <w:pStyle w:val="Header"/>
      <w:jc w:val="center"/>
    </w:pPr>
  </w:p>
  <w:p w14:paraId="331EE353" w14:textId="77777777" w:rsidR="001068C1" w:rsidRDefault="00106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63C3" w14:textId="47E7D073" w:rsidR="00D96307" w:rsidRDefault="000B63B6" w:rsidP="00614B7F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65DEA531" wp14:editId="5531A923">
          <wp:extent cx="3540367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nmental_Health_Safety_and_Emergency_Management_RGB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977" cy="70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4B2F5" w14:textId="77777777" w:rsidR="000B63B6" w:rsidRDefault="000B63B6" w:rsidP="00614B7F">
    <w:pPr>
      <w:pStyle w:val="Header"/>
      <w:tabs>
        <w:tab w:val="clear" w:pos="4680"/>
        <w:tab w:val="clear" w:pos="9360"/>
        <w:tab w:val="left" w:pos="3420"/>
      </w:tabs>
      <w:jc w:val="center"/>
    </w:pPr>
  </w:p>
  <w:p w14:paraId="521DA126" w14:textId="77777777" w:rsidR="00614B7F" w:rsidRPr="00614B7F" w:rsidRDefault="00614B7F" w:rsidP="00614B7F">
    <w:pPr>
      <w:jc w:val="center"/>
      <w:rPr>
        <w:rFonts w:ascii="Times New Roman" w:hAnsi="Times New Roman" w:cs="Times New Roman"/>
        <w:b/>
        <w:sz w:val="20"/>
        <w:szCs w:val="56"/>
      </w:rPr>
    </w:pPr>
    <w:r w:rsidRPr="00614B7F">
      <w:rPr>
        <w:rFonts w:ascii="Times New Roman" w:hAnsi="Times New Roman" w:cs="Times New Roman"/>
        <w:b/>
        <w:sz w:val="28"/>
        <w:szCs w:val="56"/>
      </w:rPr>
      <w:t>Multi-Passenger Vehicle Inspection Check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56A2"/>
    <w:multiLevelType w:val="hybridMultilevel"/>
    <w:tmpl w:val="0818F9F4"/>
    <w:lvl w:ilvl="0" w:tplc="4B6AB2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80"/>
    <w:rsid w:val="00014451"/>
    <w:rsid w:val="000B63B6"/>
    <w:rsid w:val="000D68FC"/>
    <w:rsid w:val="000E6415"/>
    <w:rsid w:val="001068C1"/>
    <w:rsid w:val="001B69F4"/>
    <w:rsid w:val="002B1073"/>
    <w:rsid w:val="002E51C2"/>
    <w:rsid w:val="00361A61"/>
    <w:rsid w:val="003805A6"/>
    <w:rsid w:val="0047025B"/>
    <w:rsid w:val="00470591"/>
    <w:rsid w:val="00491AE2"/>
    <w:rsid w:val="004E3D26"/>
    <w:rsid w:val="00614B7F"/>
    <w:rsid w:val="006F2732"/>
    <w:rsid w:val="00716E94"/>
    <w:rsid w:val="0074198F"/>
    <w:rsid w:val="007D3726"/>
    <w:rsid w:val="007E6720"/>
    <w:rsid w:val="008E14DF"/>
    <w:rsid w:val="00966944"/>
    <w:rsid w:val="009714AA"/>
    <w:rsid w:val="00AE6257"/>
    <w:rsid w:val="00B43615"/>
    <w:rsid w:val="00C246CB"/>
    <w:rsid w:val="00C643B2"/>
    <w:rsid w:val="00CE0380"/>
    <w:rsid w:val="00D002AB"/>
    <w:rsid w:val="00D96307"/>
    <w:rsid w:val="00E34FDA"/>
    <w:rsid w:val="00EF73BF"/>
    <w:rsid w:val="00F06EAA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FD71"/>
  <w15:docId w15:val="{49015F1B-CE73-42E4-846F-82BB252F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22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80"/>
    <w:pPr>
      <w:spacing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link w:val="Heading1Char"/>
    <w:uiPriority w:val="1"/>
    <w:qFormat/>
    <w:rsid w:val="00EF73BF"/>
    <w:pPr>
      <w:widowControl w:val="0"/>
      <w:spacing w:after="0"/>
      <w:ind w:left="120"/>
      <w:outlineLvl w:val="0"/>
    </w:pPr>
    <w:rPr>
      <w:rFonts w:eastAsia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73BF"/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E0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57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57"/>
    <w:rPr>
      <w:rFonts w:ascii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D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D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6770-8D67-4AB6-8C24-7AB6734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 Trivette</dc:creator>
  <cp:lastModifiedBy>Deas, Kathy Cornett</cp:lastModifiedBy>
  <cp:revision>2</cp:revision>
  <cp:lastPrinted>2015-05-20T17:05:00Z</cp:lastPrinted>
  <dcterms:created xsi:type="dcterms:W3CDTF">2018-09-27T18:26:00Z</dcterms:created>
  <dcterms:modified xsi:type="dcterms:W3CDTF">2018-09-27T18:26:00Z</dcterms:modified>
</cp:coreProperties>
</file>